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霞美镇四黄村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村</w:t>
      </w:r>
      <w:r>
        <w:rPr>
          <w:rFonts w:hint="eastAsia" w:ascii="方正小标宋简体" w:eastAsia="方正小标宋简体"/>
          <w:sz w:val="44"/>
          <w:szCs w:val="44"/>
        </w:rPr>
        <w:t>务公开目录清单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247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公开范围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公开主体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每年1月20日前更新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</w:tbl>
    <w:p>
      <w:pPr>
        <w:rPr>
          <w:rFonts w:ascii="Times New Roman" w:hAnsi="Times New Roman" w:eastAsia="方正仿宋_GBK" w:cs="Times New Roman"/>
        </w:rPr>
      </w:pPr>
    </w:p>
    <w:bookmarkEnd w:id="0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YmU4YjUzNTEzNzJiYjAyYTk3OGRiMmNmY2VkMGUifQ=="/>
  </w:docVars>
  <w:rsids>
    <w:rsidRoot w:val="00882713"/>
    <w:rsid w:val="00042C6D"/>
    <w:rsid w:val="001627AF"/>
    <w:rsid w:val="002F0579"/>
    <w:rsid w:val="00335D46"/>
    <w:rsid w:val="00355962"/>
    <w:rsid w:val="00367A71"/>
    <w:rsid w:val="005F49F1"/>
    <w:rsid w:val="00625D0F"/>
    <w:rsid w:val="007047E9"/>
    <w:rsid w:val="008327A7"/>
    <w:rsid w:val="00882713"/>
    <w:rsid w:val="00B738CB"/>
    <w:rsid w:val="00BA326D"/>
    <w:rsid w:val="00BB7A26"/>
    <w:rsid w:val="00CD2F93"/>
    <w:rsid w:val="00D95D96"/>
    <w:rsid w:val="00E87480"/>
    <w:rsid w:val="00FB5F63"/>
    <w:rsid w:val="15662E07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7A63AA-B5D9-4AD0-A0B0-3382146582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44</TotalTime>
  <ScaleCrop>false</ScaleCrop>
  <LinksUpToDate>false</LinksUpToDate>
  <CharactersWithSpaces>736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荼蘼</cp:lastModifiedBy>
  <dcterms:modified xsi:type="dcterms:W3CDTF">2024-12-10T08:36:36Z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AA6DACA716A04AE09962F35A0280523E_12</vt:lpwstr>
  </property>
</Properties>
</file>